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89C1" w14:textId="77777777" w:rsidR="000F5BA3" w:rsidRPr="00185959" w:rsidRDefault="000F5BA3" w:rsidP="000F5BA3">
      <w:pPr>
        <w:jc w:val="center"/>
        <w:rPr>
          <w:b/>
          <w:u w:val="single"/>
        </w:rPr>
      </w:pPr>
      <w:r w:rsidRPr="00185959">
        <w:rPr>
          <w:b/>
          <w:u w:val="single"/>
        </w:rPr>
        <w:t>INFORMATIVA SUL TRATTAMENTO DEI DATI PERSONALI</w:t>
      </w:r>
    </w:p>
    <w:p w14:paraId="3737955E" w14:textId="77777777" w:rsidR="000F5BA3" w:rsidRPr="00185959" w:rsidRDefault="000F5BA3" w:rsidP="000F5BA3">
      <w:pPr>
        <w:jc w:val="both"/>
      </w:pPr>
    </w:p>
    <w:p w14:paraId="6A6A1255" w14:textId="77777777" w:rsidR="000F5BA3" w:rsidRDefault="000F5BA3" w:rsidP="000F5BA3">
      <w:pPr>
        <w:jc w:val="both"/>
      </w:pPr>
    </w:p>
    <w:p w14:paraId="024E4942" w14:textId="77777777" w:rsidR="000F5BA3" w:rsidRDefault="000F5BA3" w:rsidP="000F5BA3">
      <w:pPr>
        <w:jc w:val="both"/>
      </w:pPr>
    </w:p>
    <w:p w14:paraId="105D1E8E" w14:textId="5BF625C4" w:rsidR="000F5BA3" w:rsidRPr="00185959" w:rsidRDefault="000F5BA3" w:rsidP="000F5BA3">
      <w:pPr>
        <w:jc w:val="both"/>
      </w:pPr>
      <w:r w:rsidRPr="00185959">
        <w:t>In ottemperanza agli obblighi previsti dal Regolamento UE 2016/679 relativo alla protezione delle persone fisiche con riguardo al trattamento dei dati personali (“</w:t>
      </w:r>
      <w:r w:rsidRPr="00185959">
        <w:rPr>
          <w:b/>
        </w:rPr>
        <w:t>Regolamento</w:t>
      </w:r>
      <w:r w:rsidRPr="00185959">
        <w:t xml:space="preserve">”), e dal </w:t>
      </w:r>
      <w:proofErr w:type="spellStart"/>
      <w:r w:rsidRPr="00185959">
        <w:t>D.lgs</w:t>
      </w:r>
      <w:proofErr w:type="spellEnd"/>
      <w:r w:rsidRPr="00185959">
        <w:t xml:space="preserve"> 196/2003 così come modificato dal </w:t>
      </w:r>
      <w:proofErr w:type="spellStart"/>
      <w:r w:rsidRPr="00185959">
        <w:t>D.lgs</w:t>
      </w:r>
      <w:proofErr w:type="spellEnd"/>
      <w:r w:rsidRPr="00185959">
        <w:t xml:space="preserve"> 101/2018, con la presente informativa il titolare del trattamento </w:t>
      </w:r>
      <w:r>
        <w:t>Associazione Comuni Virtuosi</w:t>
      </w:r>
      <w:r w:rsidRPr="00185959">
        <w:t xml:space="preserve"> intende informarLa che sottoporrà a trattamento i dati personali che La riguardano, che potranno essere raccolti, da Lei conferiti nel corso della procedura per la partecipazione al concorso per l’assegnazione Premio tesi di Laurea 20</w:t>
      </w:r>
      <w:r>
        <w:t>2</w:t>
      </w:r>
      <w:r w:rsidR="00433AE7">
        <w:t>2</w:t>
      </w:r>
      <w:r w:rsidRPr="00185959">
        <w:t xml:space="preserve"> “</w:t>
      </w:r>
      <w:r>
        <w:rPr>
          <w:i/>
        </w:rPr>
        <w:t xml:space="preserve">Dario </w:t>
      </w:r>
      <w:proofErr w:type="spellStart"/>
      <w:r>
        <w:rPr>
          <w:i/>
        </w:rPr>
        <w:t>Ciapetti</w:t>
      </w:r>
      <w:proofErr w:type="spellEnd"/>
      <w:r w:rsidRPr="00185959">
        <w:t>”.</w:t>
      </w:r>
      <w:r>
        <w:t xml:space="preserve"> </w:t>
      </w:r>
      <w:r w:rsidRPr="00185959">
        <w:t xml:space="preserve">Il trattamento dei dati da Lei liberamente conferiti o in altro modo raccolti nel corso della </w:t>
      </w:r>
      <w:proofErr w:type="gramStart"/>
      <w:r w:rsidRPr="00185959">
        <w:t>predetta</w:t>
      </w:r>
      <w:proofErr w:type="gramEnd"/>
      <w:r w:rsidRPr="00185959">
        <w:t xml:space="preserve"> procedura sarà svolto nel rispetto delle norme in materia di protezione dei dati personali in vigore. </w:t>
      </w:r>
    </w:p>
    <w:p w14:paraId="5F69DC31" w14:textId="77777777" w:rsidR="000F5BA3" w:rsidRPr="00185959" w:rsidRDefault="000F5BA3" w:rsidP="000F5BA3">
      <w:pPr>
        <w:jc w:val="both"/>
      </w:pPr>
      <w:proofErr w:type="gramStart"/>
      <w:r w:rsidRPr="00185959">
        <w:t>In particolare</w:t>
      </w:r>
      <w:proofErr w:type="gramEnd"/>
      <w:r w:rsidRPr="00185959">
        <w:t xml:space="preserve"> il trattamento sarà improntato al rispetto dei principi di correttezza, liceità e trasparenza. I dati saranno pertinenti, completi e non eccedenti rispetto alle finalità per le quali verranno trattati e verranno raccolti e registrati per le sole finalità indicate nella presente Policy. </w:t>
      </w:r>
    </w:p>
    <w:p w14:paraId="7B3133E4" w14:textId="77777777" w:rsidR="000F5BA3" w:rsidRDefault="000F5BA3" w:rsidP="000F5BA3">
      <w:pPr>
        <w:jc w:val="both"/>
        <w:rPr>
          <w:b/>
        </w:rPr>
      </w:pPr>
    </w:p>
    <w:p w14:paraId="29A0A7D8" w14:textId="77777777" w:rsidR="000F5BA3" w:rsidRPr="00185959" w:rsidRDefault="000F5BA3" w:rsidP="000F5BA3">
      <w:pPr>
        <w:jc w:val="both"/>
        <w:rPr>
          <w:b/>
        </w:rPr>
      </w:pPr>
      <w:r w:rsidRPr="00185959">
        <w:rPr>
          <w:b/>
        </w:rPr>
        <w:t>1. Titolare del trattamento</w:t>
      </w:r>
    </w:p>
    <w:p w14:paraId="1353C03F" w14:textId="77777777" w:rsidR="000F5BA3" w:rsidRPr="00185959" w:rsidRDefault="000F5BA3" w:rsidP="000F5BA3">
      <w:pPr>
        <w:jc w:val="both"/>
      </w:pPr>
      <w:r>
        <w:t>Associazione Comuni Virtuosi</w:t>
      </w:r>
      <w:r w:rsidRPr="00185959">
        <w:t xml:space="preserve">, con sede in </w:t>
      </w:r>
      <w:r>
        <w:t>Monsano (AN)</w:t>
      </w:r>
      <w:r w:rsidRPr="00185959">
        <w:t xml:space="preserve">, </w:t>
      </w:r>
      <w:r>
        <w:t>Piazza Matteotti, 17</w:t>
      </w:r>
      <w:r w:rsidRPr="00185959">
        <w:t xml:space="preserve"> C.F. </w:t>
      </w:r>
      <w:r w:rsidRPr="00262650">
        <w:t>91025950428</w:t>
      </w:r>
      <w:r w:rsidRPr="00185959">
        <w:t>, PEC</w:t>
      </w:r>
      <w:r>
        <w:t xml:space="preserve"> pec@pec.comunivirtuosi.org,</w:t>
      </w:r>
      <w:r w:rsidRPr="00185959">
        <w:t xml:space="preserve"> rappresentato dal Presidente </w:t>
      </w:r>
      <w:r>
        <w:t>Dott.ssa Elena Carletti.</w:t>
      </w:r>
    </w:p>
    <w:p w14:paraId="0F02DBE6" w14:textId="77777777" w:rsidR="000F5BA3" w:rsidRPr="00185959" w:rsidRDefault="000F5BA3" w:rsidP="000F5BA3">
      <w:pPr>
        <w:jc w:val="both"/>
      </w:pPr>
    </w:p>
    <w:p w14:paraId="7BBAC411" w14:textId="77777777" w:rsidR="000F5BA3" w:rsidRPr="00185959" w:rsidRDefault="000F5BA3" w:rsidP="000F5BA3">
      <w:pPr>
        <w:numPr>
          <w:ilvl w:val="0"/>
          <w:numId w:val="1"/>
        </w:numPr>
        <w:jc w:val="both"/>
        <w:rPr>
          <w:b/>
        </w:rPr>
      </w:pPr>
      <w:r w:rsidRPr="00185959">
        <w:rPr>
          <w:b/>
        </w:rPr>
        <w:t xml:space="preserve"> Dati oggetto di trattamento</w:t>
      </w:r>
    </w:p>
    <w:p w14:paraId="4700C540" w14:textId="77777777" w:rsidR="000F5BA3" w:rsidRPr="00185959" w:rsidRDefault="000F5BA3" w:rsidP="000F5BA3">
      <w:pPr>
        <w:jc w:val="both"/>
      </w:pPr>
      <w:r w:rsidRPr="00185959">
        <w:t>Verranno trattati i dati personali (“</w:t>
      </w:r>
      <w:r w:rsidRPr="00185959">
        <w:rPr>
          <w:b/>
        </w:rPr>
        <w:t>Dati Personali</w:t>
      </w:r>
      <w:r w:rsidRPr="00185959">
        <w:t>” o “</w:t>
      </w:r>
      <w:r w:rsidRPr="00185959">
        <w:rPr>
          <w:b/>
        </w:rPr>
        <w:t>Dati</w:t>
      </w:r>
      <w:r w:rsidRPr="00185959">
        <w:t>”) raccolti o da Lei forniti nel corso della procedura, come ad esempio:</w:t>
      </w:r>
    </w:p>
    <w:p w14:paraId="039BF282" w14:textId="77777777" w:rsidR="000F5BA3" w:rsidRPr="00185959" w:rsidRDefault="000F5BA3" w:rsidP="000F5BA3">
      <w:pPr>
        <w:numPr>
          <w:ilvl w:val="0"/>
          <w:numId w:val="2"/>
        </w:numPr>
        <w:jc w:val="both"/>
      </w:pPr>
      <w:r w:rsidRPr="00185959">
        <w:t>Nome, cognome, data di nascita, indirizzo e-mail, indirizzo di residenza figura professionale, il Suo CV.</w:t>
      </w:r>
    </w:p>
    <w:p w14:paraId="10B318EE" w14:textId="77777777" w:rsidR="000F5BA3" w:rsidRPr="00185959" w:rsidRDefault="000F5BA3" w:rsidP="000F5BA3">
      <w:pPr>
        <w:numPr>
          <w:ilvl w:val="0"/>
          <w:numId w:val="2"/>
        </w:numPr>
        <w:jc w:val="both"/>
      </w:pPr>
      <w:r w:rsidRPr="00185959">
        <w:t xml:space="preserve">informazioni relative a età e sesso e altre informazioni da Lei fornite nei documenti allegati alla presentazione della candidatura. </w:t>
      </w:r>
    </w:p>
    <w:p w14:paraId="41D022AD" w14:textId="77777777" w:rsidR="000F5BA3" w:rsidRPr="00185959" w:rsidRDefault="000F5BA3" w:rsidP="000F5BA3">
      <w:pPr>
        <w:jc w:val="both"/>
      </w:pPr>
    </w:p>
    <w:p w14:paraId="68CF13DF" w14:textId="77777777" w:rsidR="000F5BA3" w:rsidRPr="00185959" w:rsidRDefault="000F5BA3" w:rsidP="000F5BA3">
      <w:pPr>
        <w:numPr>
          <w:ilvl w:val="0"/>
          <w:numId w:val="1"/>
        </w:numPr>
        <w:jc w:val="both"/>
        <w:rPr>
          <w:b/>
        </w:rPr>
      </w:pPr>
      <w:r w:rsidRPr="00185959">
        <w:rPr>
          <w:b/>
        </w:rPr>
        <w:t>Finalità del trattamento</w:t>
      </w:r>
    </w:p>
    <w:p w14:paraId="35DE6BC2" w14:textId="17CF3B3B" w:rsidR="000F5BA3" w:rsidRPr="00185959" w:rsidRDefault="000F5BA3" w:rsidP="000F5BA3">
      <w:pPr>
        <w:jc w:val="both"/>
      </w:pPr>
      <w:r w:rsidRPr="00185959">
        <w:t xml:space="preserve">I Dati Personali sono fatti oggetto di trattamento da parte della </w:t>
      </w:r>
      <w:r>
        <w:t>___________</w:t>
      </w:r>
      <w:r w:rsidRPr="00185959">
        <w:t xml:space="preserve"> per i seguenti fini:</w:t>
      </w:r>
    </w:p>
    <w:p w14:paraId="30D8CC84" w14:textId="77777777" w:rsidR="000F5BA3" w:rsidRPr="00185959" w:rsidRDefault="000F5BA3" w:rsidP="000F5BA3">
      <w:pPr>
        <w:numPr>
          <w:ilvl w:val="0"/>
          <w:numId w:val="3"/>
        </w:numPr>
        <w:jc w:val="both"/>
      </w:pPr>
      <w:r w:rsidRPr="00185959">
        <w:t>adempiere a qualunque tipo di obbligo previsto dalle normative vigenti;</w:t>
      </w:r>
    </w:p>
    <w:p w14:paraId="082AB208" w14:textId="4A436D91" w:rsidR="000F5BA3" w:rsidRPr="00185959" w:rsidRDefault="000F5BA3" w:rsidP="000F5BA3">
      <w:pPr>
        <w:numPr>
          <w:ilvl w:val="0"/>
          <w:numId w:val="3"/>
        </w:numPr>
        <w:jc w:val="both"/>
      </w:pPr>
      <w:r w:rsidRPr="00185959">
        <w:t>permettere che Lei possa partecipare al concorso per l’assegnazione Premio tesi di Laurea 20</w:t>
      </w:r>
      <w:r>
        <w:t>2</w:t>
      </w:r>
      <w:r w:rsidR="00433AE7">
        <w:t>2</w:t>
      </w:r>
      <w:r w:rsidRPr="00185959">
        <w:t xml:space="preserve"> “</w:t>
      </w:r>
      <w:r>
        <w:rPr>
          <w:i/>
        </w:rPr>
        <w:t xml:space="preserve">Dario </w:t>
      </w:r>
      <w:proofErr w:type="spellStart"/>
      <w:r>
        <w:rPr>
          <w:i/>
        </w:rPr>
        <w:t>Ciapetti</w:t>
      </w:r>
      <w:proofErr w:type="spellEnd"/>
      <w:r w:rsidRPr="00185959">
        <w:t>”;</w:t>
      </w:r>
    </w:p>
    <w:p w14:paraId="0B5D3E23" w14:textId="77777777" w:rsidR="000F5BA3" w:rsidRPr="00185959" w:rsidRDefault="000F5BA3" w:rsidP="000F5BA3">
      <w:pPr>
        <w:jc w:val="both"/>
      </w:pPr>
    </w:p>
    <w:p w14:paraId="132583E2" w14:textId="77777777" w:rsidR="000F5BA3" w:rsidRPr="00185959" w:rsidRDefault="000F5BA3" w:rsidP="000F5BA3">
      <w:pPr>
        <w:numPr>
          <w:ilvl w:val="0"/>
          <w:numId w:val="1"/>
        </w:numPr>
        <w:jc w:val="both"/>
        <w:rPr>
          <w:b/>
        </w:rPr>
      </w:pPr>
      <w:r w:rsidRPr="00185959">
        <w:rPr>
          <w:b/>
        </w:rPr>
        <w:t>Base giuridica del trattamento e conseguenze del mancato conferimento dei Dati</w:t>
      </w:r>
    </w:p>
    <w:p w14:paraId="21412D4D" w14:textId="38219449" w:rsidR="000F5BA3" w:rsidRPr="00185959" w:rsidRDefault="000F5BA3" w:rsidP="000F5BA3">
      <w:pPr>
        <w:jc w:val="both"/>
      </w:pPr>
      <w:r w:rsidRPr="00185959">
        <w:t xml:space="preserve">Fermi restando gli obblighi di legge di cui al paragrafo 3, </w:t>
      </w:r>
      <w:proofErr w:type="spellStart"/>
      <w:r w:rsidRPr="00185959">
        <w:t>lett</w:t>
      </w:r>
      <w:proofErr w:type="spellEnd"/>
      <w:r w:rsidRPr="00185959">
        <w:t xml:space="preserve">. a), il trattamento dei Suoi Dati Personali, da Lei conferiti per le finalità di cui al paragrafo 3, </w:t>
      </w:r>
      <w:proofErr w:type="spellStart"/>
      <w:r w:rsidRPr="00185959">
        <w:t>lett</w:t>
      </w:r>
      <w:proofErr w:type="spellEnd"/>
      <w:r w:rsidRPr="00185959">
        <w:t>. b), è svolto sulla base dell’obbligazione precontrattuale sorta nel momento in cui Lei invia il modulo al fine di partecipare al concorso per l’assegnazione Premio tesi di Laurea 20</w:t>
      </w:r>
      <w:r>
        <w:t>2</w:t>
      </w:r>
      <w:r w:rsidR="00433AE7">
        <w:t>2</w:t>
      </w:r>
      <w:r w:rsidRPr="00185959">
        <w:t xml:space="preserve"> “</w:t>
      </w:r>
      <w:r>
        <w:rPr>
          <w:i/>
        </w:rPr>
        <w:t xml:space="preserve">Dario </w:t>
      </w:r>
      <w:proofErr w:type="spellStart"/>
      <w:r>
        <w:rPr>
          <w:i/>
        </w:rPr>
        <w:t>Ciapetti</w:t>
      </w:r>
      <w:proofErr w:type="spellEnd"/>
      <w:r w:rsidRPr="00185959">
        <w:t>”. L’eventuale rifiuto al conferimento dei Dati per le finalità di cui sopra determinerà l’impossibilità di espletare le procedure di selezione con riferimento alla Sua candidatura.</w:t>
      </w:r>
    </w:p>
    <w:p w14:paraId="5C739F4A" w14:textId="77777777" w:rsidR="000F5BA3" w:rsidRPr="00185959" w:rsidRDefault="000F5BA3" w:rsidP="000F5BA3">
      <w:pPr>
        <w:jc w:val="both"/>
      </w:pPr>
    </w:p>
    <w:p w14:paraId="5AB2BC30" w14:textId="77777777" w:rsidR="000F5BA3" w:rsidRPr="00185959" w:rsidRDefault="000F5BA3" w:rsidP="000F5BA3">
      <w:pPr>
        <w:numPr>
          <w:ilvl w:val="0"/>
          <w:numId w:val="1"/>
        </w:numPr>
        <w:jc w:val="both"/>
        <w:rPr>
          <w:b/>
        </w:rPr>
      </w:pPr>
      <w:r w:rsidRPr="00185959">
        <w:rPr>
          <w:b/>
        </w:rPr>
        <w:t>Modalità del trattamento e periodo di conservazione dei Dati</w:t>
      </w:r>
    </w:p>
    <w:p w14:paraId="15EA6345" w14:textId="77777777" w:rsidR="000F5BA3" w:rsidRPr="00185959" w:rsidRDefault="000F5BA3" w:rsidP="000F5BA3">
      <w:pPr>
        <w:jc w:val="both"/>
      </w:pPr>
      <w:r w:rsidRPr="00185959">
        <w:t xml:space="preserve">5.1 I Dati Personali sono trattati principalmente presso la </w:t>
      </w:r>
      <w:r>
        <w:t>sede dell’Associazione Comuni Virtuosi</w:t>
      </w:r>
      <w:r w:rsidRPr="00185959">
        <w:t xml:space="preserve"> con l’ausilio di mezzi elettronici e manuali idonei a garantirne la sicurezza e riservatezza, in </w:t>
      </w:r>
      <w:r w:rsidRPr="00185959">
        <w:lastRenderedPageBreak/>
        <w:t xml:space="preserve">applicazione delle misure di sicurezza. </w:t>
      </w:r>
      <w:proofErr w:type="gramStart"/>
      <w:r w:rsidRPr="00185959">
        <w:t>In particolare</w:t>
      </w:r>
      <w:proofErr w:type="gramEnd"/>
      <w:r w:rsidRPr="00185959">
        <w:t xml:space="preserve"> potranno essere trattati con le seguenti modalità:</w:t>
      </w:r>
    </w:p>
    <w:p w14:paraId="5BEEFBC5" w14:textId="77777777" w:rsidR="000F5BA3" w:rsidRPr="00185959" w:rsidRDefault="000F5BA3" w:rsidP="000F5BA3">
      <w:pPr>
        <w:numPr>
          <w:ilvl w:val="0"/>
          <w:numId w:val="4"/>
        </w:numPr>
        <w:jc w:val="both"/>
      </w:pPr>
      <w:r w:rsidRPr="00185959">
        <w:t>raccolta di Dati presso l’interessato;</w:t>
      </w:r>
    </w:p>
    <w:p w14:paraId="7A3DAD1F" w14:textId="77777777" w:rsidR="000F5BA3" w:rsidRPr="00185959" w:rsidRDefault="000F5BA3" w:rsidP="000F5BA3">
      <w:pPr>
        <w:numPr>
          <w:ilvl w:val="0"/>
          <w:numId w:val="4"/>
        </w:numPr>
        <w:jc w:val="both"/>
      </w:pPr>
      <w:r w:rsidRPr="00185959">
        <w:t>registrazione ed elaborazione su supporto cartaceo;</w:t>
      </w:r>
    </w:p>
    <w:p w14:paraId="2B27886E" w14:textId="77777777" w:rsidR="000F5BA3" w:rsidRPr="00185959" w:rsidRDefault="000F5BA3" w:rsidP="000F5BA3">
      <w:pPr>
        <w:numPr>
          <w:ilvl w:val="0"/>
          <w:numId w:val="4"/>
        </w:numPr>
        <w:jc w:val="both"/>
      </w:pPr>
      <w:r w:rsidRPr="00185959">
        <w:t>registrazione ed elaborazione su supporto informatico;</w:t>
      </w:r>
    </w:p>
    <w:p w14:paraId="26A9BBB4" w14:textId="77777777" w:rsidR="000F5BA3" w:rsidRPr="00185959" w:rsidRDefault="000F5BA3" w:rsidP="000F5BA3">
      <w:pPr>
        <w:numPr>
          <w:ilvl w:val="0"/>
          <w:numId w:val="4"/>
        </w:numPr>
        <w:jc w:val="both"/>
      </w:pPr>
      <w:r w:rsidRPr="00185959">
        <w:t>organizzazione degli archivi in forma sia automatizzata che non automatizzata.</w:t>
      </w:r>
    </w:p>
    <w:p w14:paraId="5892B6C4" w14:textId="77777777" w:rsidR="000F5BA3" w:rsidRPr="00185959" w:rsidRDefault="000F5BA3" w:rsidP="000F5BA3">
      <w:pPr>
        <w:jc w:val="both"/>
      </w:pPr>
    </w:p>
    <w:p w14:paraId="0F7A56E5" w14:textId="77777777" w:rsidR="000F5BA3" w:rsidRPr="00185959" w:rsidRDefault="000F5BA3" w:rsidP="000F5BA3">
      <w:pPr>
        <w:jc w:val="both"/>
      </w:pPr>
      <w:r w:rsidRPr="00185959">
        <w:t>5.2 I Dati Personali verranno conservati, in conformità a quanto previsto dalla vigente normativa in materia, per un periodo di tempo non superiore a quello necessario al conseguimento delle finalità per le quali sono trattati.</w:t>
      </w:r>
    </w:p>
    <w:p w14:paraId="636452ED" w14:textId="77777777" w:rsidR="000F5BA3" w:rsidRPr="00185959" w:rsidRDefault="000F5BA3" w:rsidP="000F5BA3">
      <w:pPr>
        <w:jc w:val="both"/>
      </w:pPr>
      <w:r w:rsidRPr="00185959">
        <w:t>I criteri per determinare il periodo di conservazione dei Dati tengono conto del periodo di trattamento consentito e delle normative applicabili in materia di prescrizione dei diritti ed interessi legittimi ove essi costituiscano la base giuridica del trattamento.</w:t>
      </w:r>
    </w:p>
    <w:p w14:paraId="1ACE2FBB" w14:textId="77777777" w:rsidR="000F5BA3" w:rsidRPr="00185959" w:rsidRDefault="000F5BA3" w:rsidP="000F5BA3">
      <w:pPr>
        <w:jc w:val="both"/>
      </w:pPr>
      <w:r w:rsidRPr="00185959">
        <w:t>Successivamente i dati verranno cancellati, aggregati o anonimizzati.</w:t>
      </w:r>
    </w:p>
    <w:p w14:paraId="7309E668" w14:textId="77777777" w:rsidR="000F5BA3" w:rsidRPr="00185959" w:rsidRDefault="000F5BA3" w:rsidP="000F5BA3">
      <w:pPr>
        <w:jc w:val="both"/>
      </w:pPr>
      <w:r w:rsidRPr="00185959">
        <w:t xml:space="preserve">Il trattamento dei dati personali di cui ai punti precedenti sarà effettuato sia con l’utilizzo di supporti cartacei che con l’ausilio di strumenti elettronici e informatici idonei a garantire la sicurezza e la riservatezza dei dati stessi. </w:t>
      </w:r>
    </w:p>
    <w:p w14:paraId="5DD91CF0" w14:textId="77777777" w:rsidR="000F5BA3" w:rsidRPr="00185959" w:rsidRDefault="000F5BA3" w:rsidP="000F5BA3">
      <w:pPr>
        <w:jc w:val="both"/>
      </w:pPr>
    </w:p>
    <w:p w14:paraId="6D381873" w14:textId="77777777" w:rsidR="000F5BA3" w:rsidRPr="00185959" w:rsidRDefault="000F5BA3" w:rsidP="000F5BA3">
      <w:pPr>
        <w:numPr>
          <w:ilvl w:val="0"/>
          <w:numId w:val="1"/>
        </w:numPr>
        <w:jc w:val="both"/>
        <w:rPr>
          <w:b/>
          <w:u w:val="single"/>
        </w:rPr>
      </w:pPr>
      <w:r w:rsidRPr="00185959">
        <w:rPr>
          <w:b/>
        </w:rPr>
        <w:t>Ambito di comunicazione e di trasferimento dei Dati</w:t>
      </w:r>
    </w:p>
    <w:p w14:paraId="1C0ED7E2" w14:textId="77777777" w:rsidR="000F5BA3" w:rsidRPr="00185959" w:rsidRDefault="000F5BA3" w:rsidP="000F5BA3">
      <w:pPr>
        <w:jc w:val="both"/>
      </w:pPr>
      <w:r w:rsidRPr="00185959">
        <w:t xml:space="preserve">I Dati Personali saranno comunicati ai soggetti autorizzati al loro trattamento nell’ambito della direzione del personale, amministrativa e legale </w:t>
      </w:r>
      <w:r>
        <w:t>dell’Associazione Comuni Virtuosi.</w:t>
      </w:r>
    </w:p>
    <w:p w14:paraId="007CC65B" w14:textId="77777777" w:rsidR="000F5BA3" w:rsidRPr="00185959" w:rsidRDefault="000F5BA3" w:rsidP="000F5BA3">
      <w:pPr>
        <w:jc w:val="both"/>
      </w:pPr>
      <w:r w:rsidRPr="00185959">
        <w:t xml:space="preserve">I Dati potranno essere comunicati </w:t>
      </w:r>
      <w:r>
        <w:t>dall’Associazione Comuni Virtuosi</w:t>
      </w:r>
      <w:r w:rsidRPr="00185959">
        <w:t xml:space="preserve"> solo ed esclusivamente per le finalità indicate ed ove necessario, alle seguenti categorie di soggetti:</w:t>
      </w:r>
    </w:p>
    <w:p w14:paraId="4DD24EF3" w14:textId="77777777" w:rsidR="000F5BA3" w:rsidRPr="00185959" w:rsidRDefault="000F5BA3" w:rsidP="000F5BA3">
      <w:pPr>
        <w:numPr>
          <w:ilvl w:val="0"/>
          <w:numId w:val="5"/>
        </w:numPr>
        <w:jc w:val="both"/>
      </w:pPr>
      <w:r>
        <w:t>Organi di stampa e media, membri della commissione giudicante, collaboratori delle società coinvolte nel Premio tesi di Laurea.</w:t>
      </w:r>
    </w:p>
    <w:p w14:paraId="182B9B78" w14:textId="77777777" w:rsidR="000F5BA3" w:rsidRPr="00185959" w:rsidRDefault="000F5BA3" w:rsidP="000F5BA3">
      <w:pPr>
        <w:numPr>
          <w:ilvl w:val="0"/>
          <w:numId w:val="5"/>
        </w:numPr>
        <w:jc w:val="both"/>
      </w:pPr>
      <w:r w:rsidRPr="00185959">
        <w:t>ove richiesto, le competenti Autorità Giudiziarie;</w:t>
      </w:r>
    </w:p>
    <w:p w14:paraId="5BF80BB4" w14:textId="77777777" w:rsidR="000F5BA3" w:rsidRPr="00185959" w:rsidRDefault="000F5BA3" w:rsidP="000F5BA3">
      <w:pPr>
        <w:numPr>
          <w:ilvl w:val="0"/>
          <w:numId w:val="5"/>
        </w:numPr>
        <w:jc w:val="both"/>
      </w:pPr>
      <w:r w:rsidRPr="00185959">
        <w:t>ove richiesto, amministrazioni pubbliche e Autorità di vigilanza e controllo.</w:t>
      </w:r>
    </w:p>
    <w:p w14:paraId="5146A08D" w14:textId="77777777" w:rsidR="000F5BA3" w:rsidRDefault="000F5BA3" w:rsidP="000F5BA3">
      <w:pPr>
        <w:jc w:val="both"/>
      </w:pPr>
    </w:p>
    <w:p w14:paraId="1D8A2BB3" w14:textId="77777777" w:rsidR="000F5BA3" w:rsidRPr="00185959" w:rsidRDefault="000F5BA3" w:rsidP="000F5BA3">
      <w:pPr>
        <w:jc w:val="both"/>
      </w:pPr>
      <w:r w:rsidRPr="00185959">
        <w:t xml:space="preserve">I Dati Personali non saranno, invece, diffusi a soggetti indeterminati. </w:t>
      </w:r>
    </w:p>
    <w:p w14:paraId="58BB29C6" w14:textId="77777777" w:rsidR="000F5BA3" w:rsidRPr="00185959" w:rsidRDefault="000F5BA3" w:rsidP="000F5BA3">
      <w:pPr>
        <w:jc w:val="both"/>
      </w:pPr>
      <w:r w:rsidRPr="00185959">
        <w:t xml:space="preserve">Con riferimento ai Dati Personali loro comunicati, i soggetti appartenenti alle categorie sopra riportate potranno operare, a seconda dei casi, in qualità di responsabili del trattamento (e in tal caso riceveranno opportune istruzioni </w:t>
      </w:r>
      <w:r>
        <w:t>dell’Associazione Comuni Virtuosi</w:t>
      </w:r>
      <w:r w:rsidRPr="00185959">
        <w:t>) oppure come distinti titolari del trattamento. In quest’ultima ipotesi, i Dati Personali saranno comunicati soltanto con il consenso espresso degli interessati, salvo i casi in cui la comunicazione sia per legge obbligatoria o necessaria oppure per il perseguimento di finalità per le quali non sia richiesto dalla legge il consenso dell’interessato.</w:t>
      </w:r>
    </w:p>
    <w:p w14:paraId="1F3E702A" w14:textId="77777777" w:rsidR="000F5BA3" w:rsidRPr="00185959" w:rsidRDefault="000F5BA3" w:rsidP="000F5BA3">
      <w:pPr>
        <w:jc w:val="both"/>
        <w:rPr>
          <w:b/>
          <w:u w:val="single"/>
        </w:rPr>
      </w:pPr>
    </w:p>
    <w:p w14:paraId="3961CFED" w14:textId="77777777" w:rsidR="000F5BA3" w:rsidRPr="00185959" w:rsidRDefault="000F5BA3" w:rsidP="000F5BA3">
      <w:pPr>
        <w:numPr>
          <w:ilvl w:val="0"/>
          <w:numId w:val="1"/>
        </w:numPr>
        <w:jc w:val="both"/>
        <w:rPr>
          <w:b/>
        </w:rPr>
      </w:pPr>
      <w:r w:rsidRPr="00185959">
        <w:rPr>
          <w:b/>
        </w:rPr>
        <w:t>Diritti dell’interessato</w:t>
      </w:r>
    </w:p>
    <w:p w14:paraId="78729AAD" w14:textId="77777777" w:rsidR="000F5BA3" w:rsidRPr="00185959" w:rsidRDefault="000F5BA3" w:rsidP="000F5BA3">
      <w:pPr>
        <w:jc w:val="both"/>
      </w:pPr>
      <w:r w:rsidRPr="00185959">
        <w:t>In qualsiasi momento, Lei avrà diritto di:</w:t>
      </w:r>
    </w:p>
    <w:p w14:paraId="5FA4C80C" w14:textId="77777777" w:rsidR="000F5BA3" w:rsidRPr="00185959" w:rsidRDefault="000F5BA3" w:rsidP="000F5BA3">
      <w:pPr>
        <w:numPr>
          <w:ilvl w:val="0"/>
          <w:numId w:val="6"/>
        </w:numPr>
        <w:jc w:val="both"/>
      </w:pPr>
      <w:r w:rsidRPr="00185959">
        <w:t xml:space="preserve">ottenere dalla </w:t>
      </w:r>
      <w:r>
        <w:t>Associazione Comuni Virtuosi</w:t>
      </w:r>
      <w:r w:rsidRPr="00185959">
        <w:t xml:space="preserve"> conferma che sia o meno in corso un trattamento dei Suoi Dati Personali e in tal caso, di ottenere l’accesso alle informazioni di cui all’art. 15 del Regolamento; </w:t>
      </w:r>
    </w:p>
    <w:p w14:paraId="4F9B4F19" w14:textId="77777777" w:rsidR="000F5BA3" w:rsidRPr="00185959" w:rsidRDefault="000F5BA3" w:rsidP="000F5BA3">
      <w:pPr>
        <w:numPr>
          <w:ilvl w:val="0"/>
          <w:numId w:val="6"/>
        </w:numPr>
        <w:jc w:val="both"/>
      </w:pPr>
      <w:r w:rsidRPr="00185959">
        <w:t>ottenere la rettifica dei Dati inesatti che La riguardano, ovvero, tenuto conto delle finalità del trattamento, l’integrazione dei dati personali incompleti;</w:t>
      </w:r>
    </w:p>
    <w:p w14:paraId="14364AA6" w14:textId="77777777" w:rsidR="000F5BA3" w:rsidRPr="00185959" w:rsidRDefault="000F5BA3" w:rsidP="000F5BA3">
      <w:pPr>
        <w:numPr>
          <w:ilvl w:val="0"/>
          <w:numId w:val="6"/>
        </w:numPr>
        <w:jc w:val="both"/>
      </w:pPr>
      <w:r w:rsidRPr="00185959">
        <w:t>ottenere la cancellazione dei Suoi Dati Personali, in presenza di uno dei motivi di cui all’art. 17 del Regolamento;</w:t>
      </w:r>
    </w:p>
    <w:p w14:paraId="01DA909C" w14:textId="77777777" w:rsidR="000F5BA3" w:rsidRPr="00185959" w:rsidRDefault="000F5BA3" w:rsidP="000F5BA3">
      <w:pPr>
        <w:numPr>
          <w:ilvl w:val="0"/>
          <w:numId w:val="6"/>
        </w:numPr>
        <w:jc w:val="both"/>
      </w:pPr>
      <w:r w:rsidRPr="00185959">
        <w:lastRenderedPageBreak/>
        <w:t xml:space="preserve">ottenere la limitazione del trattamento dei Suoi Dati Personali, qualora ricorra una delle ipotesi di cui all’art. 18 del Regolamento; </w:t>
      </w:r>
    </w:p>
    <w:p w14:paraId="38EA5D08" w14:textId="77777777" w:rsidR="000F5BA3" w:rsidRPr="00185959" w:rsidRDefault="000F5BA3" w:rsidP="000F5BA3">
      <w:pPr>
        <w:numPr>
          <w:ilvl w:val="0"/>
          <w:numId w:val="6"/>
        </w:numPr>
        <w:jc w:val="both"/>
      </w:pPr>
      <w:r w:rsidRPr="00185959">
        <w:t>opporsi, al trattamento dei Suoi Dati Personali per motivi connessi alla Sua posizione particolare, ove applicabile;</w:t>
      </w:r>
    </w:p>
    <w:p w14:paraId="11FFC3C5" w14:textId="77777777" w:rsidR="000F5BA3" w:rsidRPr="00185959" w:rsidRDefault="000F5BA3" w:rsidP="000F5BA3">
      <w:pPr>
        <w:numPr>
          <w:ilvl w:val="0"/>
          <w:numId w:val="6"/>
        </w:numPr>
        <w:jc w:val="both"/>
      </w:pPr>
      <w:r w:rsidRPr="00185959">
        <w:t>ricevere in un formato strutturato, di uso comune e leggibile da dispositivo automatico i Dati Personali che lo riguardano forniti nonché di trasmettere tali Dati a un altro titolare del trattamento senza impedimenti da parte del titolare del trattamento, se tecnicamente possibile, nei casi ed entro i limiti di cui all’art. 20 del Regolamento, ove applicabile.</w:t>
      </w:r>
    </w:p>
    <w:p w14:paraId="1C06081A" w14:textId="77777777" w:rsidR="000F5BA3" w:rsidRDefault="000F5BA3" w:rsidP="000F5BA3">
      <w:pPr>
        <w:jc w:val="both"/>
      </w:pPr>
    </w:p>
    <w:p w14:paraId="2E719561" w14:textId="77777777" w:rsidR="000F5BA3" w:rsidRPr="00185959" w:rsidRDefault="000F5BA3" w:rsidP="000F5BA3">
      <w:pPr>
        <w:jc w:val="both"/>
      </w:pPr>
      <w:r w:rsidRPr="00185959">
        <w:t>Inoltre, Lei ha il diritto di revocare il consenso al trattamento dei Suoi Dati Personali (ove prestato), in qualsiasi momento, senza pregiudicare la liceità del trattamento basato sul consenso prestato prima della revoca.</w:t>
      </w:r>
    </w:p>
    <w:p w14:paraId="567C6C19" w14:textId="77777777" w:rsidR="000F5BA3" w:rsidRPr="00185959" w:rsidRDefault="000F5BA3" w:rsidP="000F5BA3">
      <w:pPr>
        <w:jc w:val="both"/>
      </w:pPr>
      <w:r w:rsidRPr="00185959">
        <w:t xml:space="preserve">Per esercitare i Suoi diritti, Lei potrà inviare una richiesta, tramite posta cartacea all’indirizzo </w:t>
      </w:r>
      <w:r>
        <w:t>P.zza Matteotti 17 – 60030 Monsano (AN)</w:t>
      </w:r>
      <w:r w:rsidRPr="00185959">
        <w:t xml:space="preserve">, oppure tramite e-mail all'indirizzo </w:t>
      </w:r>
      <w:r>
        <w:rPr>
          <w:i/>
        </w:rPr>
        <w:t>pec@pec.comunivirtuosi.org.</w:t>
      </w:r>
    </w:p>
    <w:p w14:paraId="7E4BEE51" w14:textId="77777777" w:rsidR="000F5BA3" w:rsidRPr="00185959" w:rsidRDefault="000F5BA3" w:rsidP="000F5BA3">
      <w:pPr>
        <w:jc w:val="both"/>
      </w:pPr>
      <w:r w:rsidRPr="00185959">
        <w:t xml:space="preserve">Ai sensi del Regolamento, </w:t>
      </w:r>
      <w:r>
        <w:t>l’Associazione Comuni Virtuosi</w:t>
      </w:r>
      <w:r w:rsidRPr="00185959">
        <w:t xml:space="preserve"> non è autorizzata ad addebitare costi per adempiere ad una delle richieste riportate in questo paragrafo, a meno che non siano manifestamente infondate o eccessive, ed in particolare abbiano carattere ripetitivo. Nei casi in cui Lei richieda più di una copia dei Suoi dati personali o nei casi di richieste eccessive o infondate, </w:t>
      </w:r>
      <w:r>
        <w:t>l’Associazione Comuni Virtuosi</w:t>
      </w:r>
      <w:r w:rsidRPr="00185959">
        <w:t xml:space="preserve"> potrebbe (i) addebitare un contributo spese ragionevole, tenendo conto dei costi amministrativi sostenuti per evadere la richiesta o (ii) rifiutarsi di soddisfare la richiesta. In queste eventualità </w:t>
      </w:r>
      <w:r>
        <w:t>l’Associazione Comuni Virtuosi</w:t>
      </w:r>
      <w:r w:rsidRPr="00185959">
        <w:t xml:space="preserve"> La informerà dei costi prima di evadere la richiesta.</w:t>
      </w:r>
    </w:p>
    <w:p w14:paraId="4202A791" w14:textId="77777777" w:rsidR="000F5BA3" w:rsidRDefault="000F5BA3" w:rsidP="000F5BA3">
      <w:pPr>
        <w:jc w:val="both"/>
      </w:pPr>
    </w:p>
    <w:p w14:paraId="7AE32F2D" w14:textId="77777777" w:rsidR="000F5BA3" w:rsidRPr="00185959" w:rsidRDefault="000F5BA3" w:rsidP="000F5BA3">
      <w:pPr>
        <w:jc w:val="both"/>
      </w:pPr>
      <w:r>
        <w:t>L’Associazione Comuni Virtuosi</w:t>
      </w:r>
      <w:r w:rsidRPr="00185959">
        <w:t xml:space="preserve"> potrebbe richiedere ulteriori informazioni prima di evadere le richieste, qualora avesse bisogno di verificare l’identità della persona fisica che le ha presentate. </w:t>
      </w:r>
    </w:p>
    <w:p w14:paraId="7895D8D1" w14:textId="77777777" w:rsidR="000F5BA3" w:rsidRPr="00185959" w:rsidRDefault="000F5BA3" w:rsidP="000F5BA3">
      <w:pPr>
        <w:jc w:val="both"/>
      </w:pPr>
      <w:r w:rsidRPr="00185959">
        <w:t xml:space="preserve">Fatto salvo ogni altro ricorso amministrativo o giurisdizionale, Lei avrà inoltre il diritto di proporre reclamo ad un’Autorità di controllo (per l’Italia: il Garante per la protezione dei dati personali), qualora ritenga che il trattamento che lo riguarda sia effettuato in violazione del Regolamento generale sulla protezione dei dati. Ulteriori informazioni sono disponibili sul sito internet </w:t>
      </w:r>
      <w:hyperlink r:id="rId5" w:history="1">
        <w:r w:rsidRPr="00185959">
          <w:rPr>
            <w:rStyle w:val="Collegamentoipertestuale"/>
          </w:rPr>
          <w:t>http://www.garanteprivacy.it</w:t>
        </w:r>
      </w:hyperlink>
      <w:r w:rsidRPr="00185959">
        <w:t xml:space="preserve">. </w:t>
      </w:r>
    </w:p>
    <w:p w14:paraId="27ABB35A" w14:textId="77777777" w:rsidR="000F5BA3" w:rsidRPr="00185959" w:rsidRDefault="000F5BA3" w:rsidP="000F5BA3">
      <w:pPr>
        <w:jc w:val="both"/>
      </w:pPr>
      <w:r>
        <w:t>L’Associazione Comuni Virtuosi</w:t>
      </w:r>
      <w:r w:rsidRPr="00185959">
        <w:t xml:space="preserve"> in ogni caso invita a prendere contatto direttamente tramite i canali sopra indicati, prima di rivolgersi all’Autorità di controllo, così da risolvere amichevolmente e nel più breve tempo possibile ogni eventuale controversia in materia di protezione dei dati personali. </w:t>
      </w:r>
    </w:p>
    <w:p w14:paraId="010C4D0E" w14:textId="77777777" w:rsidR="000F5BA3" w:rsidRPr="00185959" w:rsidRDefault="000F5BA3" w:rsidP="000F5BA3">
      <w:pPr>
        <w:jc w:val="both"/>
      </w:pPr>
    </w:p>
    <w:p w14:paraId="4FF4BEE4" w14:textId="77777777" w:rsidR="000F5BA3" w:rsidRPr="00185959" w:rsidRDefault="000F5BA3" w:rsidP="000F5BA3">
      <w:pPr>
        <w:jc w:val="both"/>
      </w:pPr>
    </w:p>
    <w:p w14:paraId="7B4C227E" w14:textId="77777777" w:rsidR="000F5BA3" w:rsidRPr="00185959" w:rsidRDefault="000F5BA3" w:rsidP="000F5BA3">
      <w:pPr>
        <w:jc w:val="both"/>
      </w:pPr>
    </w:p>
    <w:p w14:paraId="335EBE4E" w14:textId="77777777" w:rsidR="001E1814" w:rsidRDefault="001E1814"/>
    <w:sectPr w:rsidR="001E1814">
      <w:headerReference w:type="default" r:id="rId6"/>
      <w:footerReference w:type="default" r:id="rI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D28F" w14:textId="77777777" w:rsidR="00276049" w:rsidRDefault="00433AE7" w:rsidP="00B50746">
    <w:pPr>
      <w:pStyle w:val="Pidipagina"/>
      <w:tabs>
        <w:tab w:val="clear" w:pos="4819"/>
        <w:tab w:val="clear" w:pos="9638"/>
        <w:tab w:val="left" w:pos="1635"/>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3622" w14:textId="77777777" w:rsidR="00276049" w:rsidRDefault="00433AE7">
    <w:pPr>
      <w:pStyle w:val="Intestazione"/>
    </w:pPr>
    <w:r>
      <w:rPr>
        <w:noProof/>
      </w:rPr>
      <w:drawing>
        <wp:inline distT="0" distB="0" distL="0" distR="0" wp14:anchorId="6E458D4B" wp14:editId="7D4A67FC">
          <wp:extent cx="1381125" cy="94297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942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3AD"/>
    <w:multiLevelType w:val="hybridMultilevel"/>
    <w:tmpl w:val="476EC0FC"/>
    <w:lvl w:ilvl="0" w:tplc="C4E4FC02">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4D62979"/>
    <w:multiLevelType w:val="hybridMultilevel"/>
    <w:tmpl w:val="73D2E3A8"/>
    <w:lvl w:ilvl="0" w:tplc="49CA3218">
      <w:start w:val="1"/>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0AB23A3"/>
    <w:multiLevelType w:val="hybridMultilevel"/>
    <w:tmpl w:val="ACC454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B350527"/>
    <w:multiLevelType w:val="hybridMultilevel"/>
    <w:tmpl w:val="A8E03F00"/>
    <w:lvl w:ilvl="0" w:tplc="49CA3218">
      <w:start w:val="1"/>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70F24E5E"/>
    <w:multiLevelType w:val="hybridMultilevel"/>
    <w:tmpl w:val="E84A19D4"/>
    <w:lvl w:ilvl="0" w:tplc="FDC2B144">
      <w:start w:val="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2B275A3"/>
    <w:multiLevelType w:val="hybridMultilevel"/>
    <w:tmpl w:val="64EC488E"/>
    <w:lvl w:ilvl="0" w:tplc="C344BE1C">
      <w:start w:val="2"/>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A3"/>
    <w:rsid w:val="000F5BA3"/>
    <w:rsid w:val="001E1814"/>
    <w:rsid w:val="00433AE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F76934B"/>
  <w15:chartTrackingRefBased/>
  <w15:docId w15:val="{D0FEB14C-5E6A-CF4C-A4F2-CD2D4BE4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5BA3"/>
    <w:rPr>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5BA3"/>
    <w:pPr>
      <w:tabs>
        <w:tab w:val="center" w:pos="4819"/>
        <w:tab w:val="right" w:pos="9638"/>
      </w:tabs>
    </w:pPr>
  </w:style>
  <w:style w:type="character" w:customStyle="1" w:styleId="IntestazioneCarattere">
    <w:name w:val="Intestazione Carattere"/>
    <w:basedOn w:val="Carpredefinitoparagrafo"/>
    <w:link w:val="Intestazione"/>
    <w:uiPriority w:val="99"/>
    <w:rsid w:val="000F5BA3"/>
    <w:rPr>
      <w:lang w:eastAsia="it-IT"/>
    </w:rPr>
  </w:style>
  <w:style w:type="paragraph" w:styleId="Pidipagina">
    <w:name w:val="footer"/>
    <w:basedOn w:val="Normale"/>
    <w:link w:val="PidipaginaCarattere"/>
    <w:uiPriority w:val="99"/>
    <w:unhideWhenUsed/>
    <w:rsid w:val="000F5BA3"/>
    <w:pPr>
      <w:tabs>
        <w:tab w:val="center" w:pos="4819"/>
        <w:tab w:val="right" w:pos="9638"/>
      </w:tabs>
    </w:pPr>
  </w:style>
  <w:style w:type="character" w:customStyle="1" w:styleId="PidipaginaCarattere">
    <w:name w:val="Piè di pagina Carattere"/>
    <w:basedOn w:val="Carpredefinitoparagrafo"/>
    <w:link w:val="Pidipagina"/>
    <w:uiPriority w:val="99"/>
    <w:rsid w:val="000F5BA3"/>
    <w:rPr>
      <w:lang w:eastAsia="it-IT"/>
    </w:rPr>
  </w:style>
  <w:style w:type="character" w:styleId="Collegamentoipertestuale">
    <w:name w:val="Hyperlink"/>
    <w:rsid w:val="000F5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1302</Words>
  <Characters>7424</Characters>
  <Application>Microsoft Office Word</Application>
  <DocSecurity>0</DocSecurity>
  <Lines>61</Lines>
  <Paragraphs>17</Paragraphs>
  <ScaleCrop>false</ScaleCrop>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Boschini</dc:creator>
  <cp:keywords/>
  <dc:description/>
  <cp:lastModifiedBy>Marco Boschini</cp:lastModifiedBy>
  <cp:revision>2</cp:revision>
  <dcterms:created xsi:type="dcterms:W3CDTF">2022-08-04T07:18:00Z</dcterms:created>
  <dcterms:modified xsi:type="dcterms:W3CDTF">2022-08-04T07:22:00Z</dcterms:modified>
</cp:coreProperties>
</file>